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378-12971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27/01/2022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12  Rue des Guerluettes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Bretignelles</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POUGNY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AD 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VIALETTE Irène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Madame VICQ Odette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      Rue des pierres </w:t>
            </w:r>
            <w:r>
              <w:rPr>
                <w:sz w:val="18"/>
                <w:szCs w:val="18"/>
              </w:rPr>
              <w:t>Chambres</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Pougny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1232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facture de vidange</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de la cuisine et de la salle de bain brutes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